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21998" w14:textId="5747604A" w:rsidR="61B02FD3" w:rsidRDefault="61B02FD3" w:rsidP="61B02FD3">
      <w:pPr>
        <w:rPr>
          <w:rFonts w:ascii="Times New Roman" w:eastAsia="Times New Roman" w:hAnsi="Times New Roman" w:cs="Times New Roman"/>
        </w:rPr>
      </w:pPr>
      <w:r w:rsidRPr="61B02FD3">
        <w:rPr>
          <w:rFonts w:ascii="Times New Roman" w:eastAsia="Times New Roman" w:hAnsi="Times New Roman" w:cs="Times New Roman"/>
          <w:b/>
          <w:bCs/>
        </w:rPr>
        <w:t xml:space="preserve">Purpose: </w:t>
      </w:r>
      <w:r w:rsidRPr="61B02FD3">
        <w:rPr>
          <w:rFonts w:ascii="Times New Roman" w:eastAsia="Times New Roman" w:hAnsi="Times New Roman" w:cs="Times New Roman"/>
        </w:rPr>
        <w:t>Placed on calves as an aid to weaning and as a form of restraint via diversion of attention</w:t>
      </w:r>
    </w:p>
    <w:p w14:paraId="0D679C14" w14:textId="14E5AAAC" w:rsidR="61B02FD3" w:rsidRDefault="61B02FD3" w:rsidP="61B02FD3">
      <w:pPr>
        <w:rPr>
          <w:rFonts w:ascii="Times New Roman" w:eastAsia="Times New Roman" w:hAnsi="Times New Roman" w:cs="Times New Roman"/>
        </w:rPr>
      </w:pPr>
      <w:r w:rsidRPr="61B02FD3">
        <w:rPr>
          <w:rFonts w:ascii="Times New Roman" w:eastAsia="Times New Roman" w:hAnsi="Times New Roman" w:cs="Times New Roman"/>
          <w:b/>
          <w:bCs/>
        </w:rPr>
        <w:t xml:space="preserve">Directions for Use: </w:t>
      </w:r>
      <w:r w:rsidRPr="61B02FD3">
        <w:rPr>
          <w:rFonts w:ascii="Times New Roman" w:eastAsia="Times New Roman" w:hAnsi="Times New Roman" w:cs="Times New Roman"/>
        </w:rPr>
        <w:t xml:space="preserve">Gently tugged </w:t>
      </w:r>
      <w:proofErr w:type="gramStart"/>
      <w:r w:rsidRPr="61B02FD3">
        <w:rPr>
          <w:rFonts w:ascii="Times New Roman" w:eastAsia="Times New Roman" w:hAnsi="Times New Roman" w:cs="Times New Roman"/>
        </w:rPr>
        <w:t>in order to</w:t>
      </w:r>
      <w:proofErr w:type="gramEnd"/>
      <w:r w:rsidRPr="61B02FD3">
        <w:rPr>
          <w:rFonts w:ascii="Times New Roman" w:eastAsia="Times New Roman" w:hAnsi="Times New Roman" w:cs="Times New Roman"/>
        </w:rPr>
        <w:t xml:space="preserve"> create distraction during simultaneously painful procedure</w:t>
      </w:r>
    </w:p>
    <w:p w14:paraId="2382FC25" w14:textId="468B4D53" w:rsidR="61B02FD3" w:rsidRDefault="61B02FD3" w:rsidP="61B02FD3">
      <w:pPr>
        <w:rPr>
          <w:rFonts w:ascii="Times New Roman" w:eastAsia="Times New Roman" w:hAnsi="Times New Roman" w:cs="Times New Roman"/>
        </w:rPr>
      </w:pPr>
      <w:r w:rsidRPr="61B02FD3">
        <w:rPr>
          <w:rFonts w:ascii="Times New Roman" w:eastAsia="Times New Roman" w:hAnsi="Times New Roman" w:cs="Times New Roman"/>
          <w:b/>
          <w:bCs/>
        </w:rPr>
        <w:t xml:space="preserve">Advantage(s): </w:t>
      </w:r>
      <w:r w:rsidRPr="61B02FD3">
        <w:rPr>
          <w:rFonts w:ascii="Times New Roman" w:eastAsia="Times New Roman" w:hAnsi="Times New Roman" w:cs="Times New Roman"/>
        </w:rPr>
        <w:t>Effective since nose is very sensitive region of cattle</w:t>
      </w:r>
    </w:p>
    <w:p w14:paraId="5756A665" w14:textId="14D59E5F" w:rsidR="61B02FD3" w:rsidRDefault="61B02FD3" w:rsidP="61B02FD3">
      <w:pPr>
        <w:rPr>
          <w:rFonts w:ascii="Times New Roman" w:eastAsia="Times New Roman" w:hAnsi="Times New Roman" w:cs="Times New Roman"/>
        </w:rPr>
      </w:pPr>
      <w:r w:rsidRPr="61B02FD3">
        <w:rPr>
          <w:rFonts w:ascii="Times New Roman" w:eastAsia="Times New Roman" w:hAnsi="Times New Roman" w:cs="Times New Roman"/>
          <w:b/>
          <w:bCs/>
        </w:rPr>
        <w:t xml:space="preserve">Disadvantage(s): </w:t>
      </w:r>
      <w:r w:rsidRPr="61B02FD3">
        <w:rPr>
          <w:rFonts w:ascii="Times New Roman" w:eastAsia="Times New Roman" w:hAnsi="Times New Roman" w:cs="Times New Roman"/>
        </w:rPr>
        <w:t>Viewed as inhumane; can potentially cause trauma to nasal septum due to improper handling</w:t>
      </w:r>
    </w:p>
    <w:p w14:paraId="62295F80" w14:textId="2D755E71" w:rsidR="0094103B" w:rsidRDefault="0094103B" w:rsidP="005604C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A8C5B4A" wp14:editId="17C01EC6">
            <wp:extent cx="4305300" cy="3228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80904_14155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30530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AB4D98A" w14:textId="253D0C12" w:rsidR="005604CD" w:rsidRDefault="005604CD" w:rsidP="61B02FD3">
      <w:pPr>
        <w:rPr>
          <w:rFonts w:ascii="Times New Roman" w:eastAsia="Times New Roman" w:hAnsi="Times New Roman" w:cs="Times New Roman"/>
        </w:rPr>
      </w:pPr>
    </w:p>
    <w:p w14:paraId="66C16038" w14:textId="25D05ABC" w:rsidR="61B02FD3" w:rsidRDefault="61B02FD3" w:rsidP="61B02FD3">
      <w:pPr>
        <w:rPr>
          <w:rFonts w:ascii="Times New Roman" w:eastAsia="Times New Roman" w:hAnsi="Times New Roman" w:cs="Times New Roman"/>
          <w:b/>
          <w:bCs/>
        </w:rPr>
      </w:pPr>
    </w:p>
    <w:p w14:paraId="2D8ED904" w14:textId="171AC98D" w:rsidR="61B02FD3" w:rsidRDefault="005604CD" w:rsidP="005604CD">
      <w:pPr>
        <w:jc w:val="center"/>
      </w:pPr>
      <w:r>
        <w:rPr>
          <w:noProof/>
        </w:rPr>
        <w:drawing>
          <wp:inline distT="0" distB="0" distL="0" distR="0" wp14:anchorId="48365DB8" wp14:editId="15C3E452">
            <wp:extent cx="3810000" cy="2857500"/>
            <wp:effectExtent l="0" t="0" r="0" b="0"/>
            <wp:docPr id="3" name="Picture 3" descr="Image result for cattle with nose 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attle with nose r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61B02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E5C7B1"/>
    <w:rsid w:val="005604CD"/>
    <w:rsid w:val="0094103B"/>
    <w:rsid w:val="61B02FD3"/>
    <w:rsid w:val="69E5C7B1"/>
    <w:rsid w:val="7530C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0CC85"/>
  <w15:chartTrackingRefBased/>
  <w15:docId w15:val="{633C7C06-EABD-4782-9964-BE035CAE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jabari jackson</dc:creator>
  <cp:keywords/>
  <dc:description/>
  <cp:lastModifiedBy>Krystal Maharaj</cp:lastModifiedBy>
  <cp:revision>3</cp:revision>
  <dcterms:created xsi:type="dcterms:W3CDTF">2018-09-09T02:19:00Z</dcterms:created>
  <dcterms:modified xsi:type="dcterms:W3CDTF">2018-09-09T23:03:00Z</dcterms:modified>
</cp:coreProperties>
</file>